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277" w:rsidRDefault="008C6277" w:rsidP="008C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OLE_LINK2"/>
      <w:r w:rsidRPr="00C45C59">
        <w:rPr>
          <w:rFonts w:ascii="Times New Roman" w:hAnsi="Times New Roman" w:cs="Times New Roman"/>
          <w:b/>
          <w:sz w:val="28"/>
          <w:szCs w:val="28"/>
          <w:lang w:val="de-DE"/>
        </w:rPr>
        <w:t xml:space="preserve">XXIII.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internationalle KDV-Tagung </w:t>
      </w:r>
    </w:p>
    <w:bookmarkEnd w:id="0"/>
    <w:p w:rsidR="008C6277" w:rsidRDefault="008C6277" w:rsidP="008C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C6277" w:rsidRPr="00C45C59" w:rsidRDefault="008C6277" w:rsidP="008C6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1" w:name="OLE_LINK1"/>
      <w:bookmarkStart w:id="2" w:name="_GoBack"/>
      <w:r>
        <w:rPr>
          <w:rFonts w:ascii="Times New Roman" w:hAnsi="Times New Roman" w:cs="Times New Roman"/>
          <w:b/>
          <w:sz w:val="28"/>
          <w:szCs w:val="28"/>
          <w:lang w:val="de-DE"/>
        </w:rPr>
        <w:t>Vara</w:t>
      </w:r>
      <w:r>
        <w:rPr>
          <w:rFonts w:ascii="Times New Roman" w:hAnsi="Times New Roman" w:cs="Times New Roman"/>
          <w:b/>
          <w:sz w:val="28"/>
          <w:szCs w:val="28"/>
        </w:rPr>
        <w:t>ždin</w:t>
      </w:r>
      <w:bookmarkEnd w:id="1"/>
      <w:bookmarkEnd w:id="2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 11. Oktober 2015</w:t>
      </w:r>
    </w:p>
    <w:p w:rsidR="008C6277" w:rsidRPr="00C45C59" w:rsidRDefault="008C6277" w:rsidP="008C6277">
      <w:pPr>
        <w:jc w:val="center"/>
        <w:rPr>
          <w:lang w:val="de-DE"/>
        </w:rPr>
      </w:pPr>
    </w:p>
    <w:p w:rsidR="008C6277" w:rsidRPr="004A6A93" w:rsidRDefault="008C6277" w:rsidP="008C627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de-DE"/>
        </w:rPr>
      </w:pPr>
      <w:r w:rsidRPr="004A6A93">
        <w:rPr>
          <w:rFonts w:ascii="Times New Roman" w:hAnsi="Times New Roman"/>
          <w:b/>
          <w:i/>
          <w:sz w:val="28"/>
          <w:szCs w:val="28"/>
        </w:rPr>
        <w:t>Präsentations- und Kommunikationstechniken in einem innovativen DaF-Unterricht – Motivationsförderung</w:t>
      </w:r>
      <w:r w:rsidRPr="004A6A93">
        <w:rPr>
          <w:rFonts w:ascii="Arial" w:eastAsia="Times New Roman" w:hAnsi="Arial" w:cs="Arial"/>
          <w:b/>
          <w:i/>
          <w:sz w:val="28"/>
          <w:szCs w:val="28"/>
          <w:lang w:val="de-DE"/>
        </w:rPr>
        <w:t xml:space="preserve"> </w:t>
      </w:r>
    </w:p>
    <w:p w:rsidR="008C6277" w:rsidRPr="00C45C59" w:rsidRDefault="008C6277" w:rsidP="008C6277">
      <w:pPr>
        <w:pStyle w:val="Ttulo1"/>
        <w:jc w:val="center"/>
        <w:rPr>
          <w:rFonts w:ascii="Arial" w:hAnsi="Arial" w:cs="Arial"/>
          <w:b w:val="0"/>
          <w:color w:val="auto"/>
          <w:sz w:val="24"/>
          <w:lang w:val="de-DE"/>
        </w:rPr>
      </w:pPr>
      <w:r>
        <w:rPr>
          <w:rFonts w:ascii="Arial" w:hAnsi="Arial" w:cs="Arial"/>
          <w:color w:val="auto"/>
          <w:sz w:val="24"/>
          <w:lang w:val="de-DE"/>
        </w:rPr>
        <w:t>das Programm</w:t>
      </w:r>
    </w:p>
    <w:p w:rsidR="008C6277" w:rsidRPr="00C45C59" w:rsidRDefault="008C6277" w:rsidP="008C627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de-DE"/>
        </w:rPr>
      </w:pPr>
    </w:p>
    <w:p w:rsidR="008C6277" w:rsidRDefault="008C6277" w:rsidP="008C6277">
      <w:pPr>
        <w:spacing w:after="0" w:line="240" w:lineRule="auto"/>
        <w:rPr>
          <w:rFonts w:ascii="Arial" w:hAnsi="Arial" w:cs="Arial"/>
          <w:color w:val="413232"/>
          <w:sz w:val="21"/>
          <w:szCs w:val="21"/>
          <w:shd w:val="clear" w:color="auto" w:fill="FFFFFF"/>
        </w:rPr>
      </w:pPr>
      <w:r w:rsidRPr="0086623E">
        <w:rPr>
          <w:rFonts w:ascii="Arial" w:hAnsi="Arial" w:cs="Arial"/>
          <w:b/>
          <w:i/>
          <w:sz w:val="20"/>
          <w:szCs w:val="20"/>
          <w:lang w:val="de-DE"/>
        </w:rPr>
        <w:t xml:space="preserve">Tagungsort am 1. Tag: </w:t>
      </w:r>
      <w:r w:rsidR="009F6E2C">
        <w:rPr>
          <w:rFonts w:ascii="Arial" w:hAnsi="Arial" w:cs="Arial"/>
          <w:b/>
          <w:i/>
          <w:sz w:val="20"/>
          <w:szCs w:val="20"/>
          <w:lang w:val="de-DE"/>
        </w:rPr>
        <w:t xml:space="preserve">Gespanschaftsgebäude </w:t>
      </w:r>
      <w:r w:rsidR="009F6E2C">
        <w:rPr>
          <w:rFonts w:ascii="Arial" w:hAnsi="Arial" w:cs="Arial"/>
          <w:sz w:val="20"/>
          <w:szCs w:val="20"/>
          <w:lang w:val="de-DE"/>
        </w:rPr>
        <w:t>(</w:t>
      </w:r>
      <w:r w:rsidR="009F6E2C">
        <w:rPr>
          <w:rFonts w:ascii="Arial" w:hAnsi="Arial" w:cs="Arial"/>
          <w:color w:val="413232"/>
          <w:sz w:val="21"/>
          <w:szCs w:val="21"/>
          <w:shd w:val="clear" w:color="auto" w:fill="FFFFFF"/>
        </w:rPr>
        <w:t>Varaždinska županija), Franjevački trg 7,</w:t>
      </w:r>
    </w:p>
    <w:p w:rsidR="009F6E2C" w:rsidRPr="0086623E" w:rsidRDefault="009F6E2C" w:rsidP="008C6277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rPr>
          <w:lang w:val="de-DE"/>
        </w:rPr>
      </w:pPr>
      <w:r w:rsidRPr="00C45C59">
        <w:rPr>
          <w:rFonts w:ascii="Arial" w:hAnsi="Arial" w:cs="Arial"/>
          <w:b/>
          <w:sz w:val="20"/>
          <w:szCs w:val="20"/>
          <w:lang w:val="de-DE"/>
        </w:rPr>
        <w:t>09.10.</w:t>
      </w:r>
      <w:r w:rsidRPr="00C45C59">
        <w:rPr>
          <w:rFonts w:ascii="Arial" w:hAnsi="Arial" w:cs="Arial"/>
          <w:sz w:val="20"/>
          <w:szCs w:val="20"/>
          <w:lang w:val="de-DE"/>
        </w:rPr>
        <w:t xml:space="preserve"> </w:t>
      </w:r>
      <w:r w:rsidRPr="00C45C59">
        <w:rPr>
          <w:rFonts w:ascii="Arial" w:hAnsi="Arial" w:cs="Arial"/>
          <w:sz w:val="20"/>
          <w:szCs w:val="20"/>
          <w:lang w:val="de-DE"/>
        </w:rPr>
        <w:tab/>
      </w:r>
      <w:r w:rsidRPr="00C45C59">
        <w:rPr>
          <w:rFonts w:ascii="Arial" w:hAnsi="Arial" w:cs="Arial"/>
          <w:sz w:val="20"/>
          <w:szCs w:val="20"/>
          <w:lang w:val="de-DE"/>
        </w:rPr>
        <w:tab/>
      </w:r>
      <w:r w:rsidRPr="00C45C59">
        <w:rPr>
          <w:rFonts w:ascii="Arial" w:hAnsi="Arial" w:cs="Arial"/>
          <w:sz w:val="20"/>
          <w:szCs w:val="20"/>
          <w:lang w:val="de-DE"/>
        </w:rPr>
        <w:tab/>
        <w:t xml:space="preserve"> 14.30 - 16.30    </w:t>
      </w:r>
      <w:r w:rsidRPr="002974D7">
        <w:rPr>
          <w:rFonts w:ascii="Arial" w:hAnsi="Arial" w:cs="Arial"/>
          <w:b/>
          <w:sz w:val="20"/>
          <w:szCs w:val="20"/>
          <w:lang w:val="de-DE"/>
        </w:rPr>
        <w:t>Anmeldung der Teilnehmer</w:t>
      </w:r>
      <w:r>
        <w:rPr>
          <w:rFonts w:ascii="Arial" w:hAnsi="Arial" w:cs="Arial"/>
          <w:sz w:val="20"/>
          <w:szCs w:val="20"/>
          <w:lang w:val="de-DE"/>
        </w:rPr>
        <w:br/>
      </w:r>
    </w:p>
    <w:p w:rsidR="008C6277" w:rsidRPr="00C45C59" w:rsidRDefault="008C6277" w:rsidP="008C6277">
      <w:pPr>
        <w:spacing w:line="240" w:lineRule="auto"/>
        <w:ind w:left="1452" w:firstLine="708"/>
        <w:rPr>
          <w:rFonts w:ascii="Arial" w:hAnsi="Arial" w:cs="Arial"/>
          <w:sz w:val="20"/>
          <w:szCs w:val="20"/>
          <w:lang w:val="de-DE"/>
        </w:rPr>
      </w:pPr>
      <w:r w:rsidRPr="00C45C59">
        <w:rPr>
          <w:rFonts w:ascii="Arial" w:hAnsi="Arial" w:cs="Arial"/>
          <w:sz w:val="20"/>
          <w:szCs w:val="20"/>
          <w:lang w:val="de-DE"/>
        </w:rPr>
        <w:t xml:space="preserve">16.30 - 17.15    </w:t>
      </w:r>
      <w:r w:rsidRPr="002974D7">
        <w:rPr>
          <w:rFonts w:ascii="Arial" w:hAnsi="Arial" w:cs="Arial"/>
          <w:b/>
          <w:sz w:val="20"/>
          <w:szCs w:val="20"/>
          <w:lang w:val="de-DE"/>
        </w:rPr>
        <w:t>Eröffnun</w:t>
      </w:r>
      <w:r>
        <w:rPr>
          <w:rFonts w:ascii="Arial" w:hAnsi="Arial" w:cs="Arial"/>
          <w:b/>
          <w:sz w:val="20"/>
          <w:szCs w:val="20"/>
          <w:lang w:val="de-DE"/>
        </w:rPr>
        <w:t xml:space="preserve">g </w:t>
      </w:r>
    </w:p>
    <w:p w:rsidR="008C6277" w:rsidRPr="00C45C59" w:rsidRDefault="008C6277" w:rsidP="008C6277">
      <w:pPr>
        <w:spacing w:line="240" w:lineRule="auto"/>
        <w:ind w:left="1452" w:firstLine="708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17.15 - 18.45</w:t>
      </w:r>
      <w:r w:rsidRPr="00C45C59">
        <w:rPr>
          <w:rFonts w:ascii="Arial" w:hAnsi="Arial" w:cs="Arial"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sz w:val="20"/>
          <w:szCs w:val="20"/>
          <w:lang w:val="de-DE"/>
        </w:rPr>
        <w:t>Plenarvorträge</w:t>
      </w:r>
    </w:p>
    <w:p w:rsidR="008C6277" w:rsidRDefault="008C6277" w:rsidP="008C6277">
      <w:pPr>
        <w:spacing w:after="0" w:line="240" w:lineRule="auto"/>
        <w:ind w:left="1416" w:firstLine="708"/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4A6A93">
        <w:rPr>
          <w:rFonts w:ascii="Arial" w:hAnsi="Arial" w:cs="Arial"/>
          <w:sz w:val="20"/>
          <w:szCs w:val="20"/>
          <w:lang w:val="de-DE"/>
        </w:rPr>
        <w:t>17.15 – 18.00</w:t>
      </w:r>
      <w:r w:rsidRPr="004A6A93">
        <w:rPr>
          <w:rFonts w:ascii="Arial" w:hAnsi="Arial" w:cs="Arial"/>
          <w:sz w:val="20"/>
          <w:szCs w:val="20"/>
          <w:lang w:val="de-DE"/>
        </w:rPr>
        <w:tab/>
        <w:t xml:space="preserve">Prof. </w:t>
      </w:r>
      <w:r>
        <w:rPr>
          <w:rFonts w:ascii="Arial" w:hAnsi="Arial" w:cs="Arial"/>
          <w:sz w:val="20"/>
          <w:szCs w:val="20"/>
          <w:lang w:val="de-DE"/>
        </w:rPr>
        <w:t xml:space="preserve">Reinhard </w:t>
      </w:r>
      <w:r w:rsidRPr="004A6A93">
        <w:rPr>
          <w:rFonts w:ascii="Arial" w:hAnsi="Arial" w:cs="Arial"/>
          <w:sz w:val="20"/>
          <w:szCs w:val="20"/>
          <w:lang w:val="de-DE"/>
        </w:rPr>
        <w:t xml:space="preserve">Roth, </w:t>
      </w:r>
      <w:r w:rsidRPr="004A6A93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der geschäftsführende Direktor der </w:t>
      </w:r>
    </w:p>
    <w:p w:rsidR="008C6277" w:rsidRDefault="008C6277" w:rsidP="008C6277">
      <w:pPr>
        <w:spacing w:after="0" w:line="240" w:lineRule="auto"/>
        <w:ind w:left="1416" w:firstLine="708"/>
        <w:rPr>
          <w:rStyle w:val="nfase"/>
          <w:rFonts w:ascii="Arial" w:hAnsi="Arial" w:cs="Arial"/>
          <w:bCs/>
          <w:i w:val="0"/>
          <w:iCs w:val="0"/>
          <w:color w:val="6A6A6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                         deutsch-amerikanischen </w:t>
      </w:r>
      <w:r w:rsidRPr="004A6A93">
        <w:rPr>
          <w:rFonts w:ascii="Arial" w:hAnsi="Arial" w:cs="Arial"/>
          <w:color w:val="545454"/>
          <w:sz w:val="20"/>
          <w:szCs w:val="20"/>
          <w:shd w:val="clear" w:color="auto" w:fill="FFFFFF"/>
        </w:rPr>
        <w:t>JFK-</w:t>
      </w:r>
      <w:r w:rsidRPr="004A6A93">
        <w:rPr>
          <w:rStyle w:val="nfase"/>
          <w:rFonts w:ascii="Arial" w:hAnsi="Arial" w:cs="Arial"/>
          <w:bCs/>
          <w:color w:val="6A6A6A"/>
          <w:sz w:val="20"/>
          <w:szCs w:val="20"/>
          <w:shd w:val="clear" w:color="auto" w:fill="FFFFFF"/>
        </w:rPr>
        <w:t>Schule</w:t>
      </w:r>
      <w:r>
        <w:rPr>
          <w:rStyle w:val="nfase"/>
          <w:rFonts w:ascii="Arial" w:hAnsi="Arial" w:cs="Arial"/>
          <w:bCs/>
          <w:color w:val="6A6A6A"/>
          <w:sz w:val="20"/>
          <w:szCs w:val="20"/>
          <w:shd w:val="clear" w:color="auto" w:fill="FFFFFF"/>
        </w:rPr>
        <w:t xml:space="preserve">, Berlin </w:t>
      </w:r>
    </w:p>
    <w:p w:rsidR="008C6277" w:rsidRPr="004A6A93" w:rsidRDefault="008C6277" w:rsidP="008C6277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sz w:val="20"/>
          <w:szCs w:val="20"/>
          <w:lang w:val="de-DE"/>
        </w:rPr>
      </w:pPr>
      <w:r w:rsidRPr="00C45C59">
        <w:rPr>
          <w:rFonts w:ascii="Arial" w:hAnsi="Arial" w:cs="Arial"/>
          <w:sz w:val="20"/>
          <w:szCs w:val="20"/>
          <w:lang w:val="de-DE"/>
        </w:rPr>
        <w:t xml:space="preserve">18.00 - 18.45  </w:t>
      </w:r>
      <w:r w:rsidRPr="00C45C59">
        <w:rPr>
          <w:rFonts w:ascii="Arial" w:hAnsi="Arial" w:cs="Arial"/>
          <w:sz w:val="20"/>
          <w:szCs w:val="20"/>
          <w:lang w:val="de-DE"/>
        </w:rPr>
        <w:tab/>
        <w:t xml:space="preserve">Dr. Norbert Knitsch, </w:t>
      </w:r>
      <w:r>
        <w:rPr>
          <w:rFonts w:ascii="Arial" w:hAnsi="Arial" w:cs="Arial"/>
          <w:sz w:val="20"/>
          <w:szCs w:val="20"/>
          <w:lang w:val="de-DE"/>
        </w:rPr>
        <w:t xml:space="preserve">Hoschschule </w:t>
      </w:r>
      <w:r w:rsidRPr="00C45C59">
        <w:rPr>
          <w:rFonts w:ascii="Arial" w:hAnsi="Arial" w:cs="Arial"/>
          <w:sz w:val="20"/>
          <w:szCs w:val="20"/>
          <w:lang w:val="de-DE"/>
        </w:rPr>
        <w:t>Emden</w:t>
      </w:r>
      <w:r w:rsidRPr="00C45C59">
        <w:rPr>
          <w:rFonts w:ascii="Arial" w:hAnsi="Arial" w:cs="Arial"/>
          <w:sz w:val="20"/>
          <w:szCs w:val="20"/>
          <w:lang w:val="de-DE"/>
        </w:rPr>
        <w:tab/>
      </w:r>
      <w:r w:rsidRPr="00C45C59">
        <w:rPr>
          <w:rFonts w:ascii="Arial" w:hAnsi="Arial" w:cs="Arial"/>
          <w:sz w:val="20"/>
          <w:szCs w:val="20"/>
          <w:lang w:val="de-DE"/>
        </w:rPr>
        <w:tab/>
      </w:r>
    </w:p>
    <w:p w:rsidR="008C6277" w:rsidRDefault="008C6277" w:rsidP="008C6277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                                 18.45 </w:t>
      </w:r>
      <w:r>
        <w:rPr>
          <w:rFonts w:ascii="Arial" w:hAnsi="Arial" w:cs="Arial"/>
          <w:sz w:val="20"/>
          <w:szCs w:val="20"/>
          <w:lang w:val="de-DE"/>
        </w:rPr>
        <w:sym w:font="Symbol" w:char="F02D"/>
      </w:r>
      <w:r>
        <w:rPr>
          <w:rFonts w:ascii="Arial" w:hAnsi="Arial" w:cs="Arial"/>
          <w:sz w:val="20"/>
          <w:szCs w:val="20"/>
          <w:lang w:val="de-DE"/>
        </w:rPr>
        <w:t xml:space="preserve"> 19.00   </w:t>
      </w:r>
      <w:r w:rsidRPr="00C45C59">
        <w:rPr>
          <w:rFonts w:ascii="Arial" w:hAnsi="Arial" w:cs="Arial"/>
          <w:bCs/>
          <w:sz w:val="20"/>
          <w:szCs w:val="20"/>
          <w:lang w:val="de-DE"/>
        </w:rPr>
        <w:t>Pause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8C6277" w:rsidRDefault="008C6277" w:rsidP="008C6277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19.00 – 20</w:t>
      </w:r>
      <w:r w:rsidRPr="00C45C59">
        <w:rPr>
          <w:rFonts w:ascii="Arial" w:hAnsi="Arial" w:cs="Arial"/>
          <w:sz w:val="20"/>
          <w:szCs w:val="20"/>
          <w:lang w:val="de-DE"/>
        </w:rPr>
        <w:t>.00</w:t>
      </w:r>
      <w:r w:rsidRPr="00C45C59">
        <w:rPr>
          <w:rFonts w:ascii="Arial" w:hAnsi="Arial" w:cs="Arial"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sz w:val="20"/>
          <w:szCs w:val="20"/>
          <w:lang w:val="de-DE"/>
        </w:rPr>
        <w:t xml:space="preserve">Freies Forum  </w:t>
      </w:r>
    </w:p>
    <w:p w:rsidR="008C6277" w:rsidRPr="002974D7" w:rsidRDefault="008C6277" w:rsidP="008C6277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                                               ab 20.00   Abendessen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8C6277" w:rsidRDefault="008C6277" w:rsidP="008C62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</w:p>
    <w:p w:rsidR="008C6277" w:rsidRDefault="008C6277" w:rsidP="008C6277">
      <w:pPr>
        <w:spacing w:after="0" w:line="240" w:lineRule="auto"/>
        <w:rPr>
          <w:rFonts w:ascii="Arial" w:hAnsi="Arial" w:cs="Arial"/>
          <w:b/>
          <w:i/>
          <w:color w:val="222222"/>
          <w:sz w:val="20"/>
          <w:szCs w:val="20"/>
          <w:shd w:val="clear" w:color="auto" w:fill="FFFFFF"/>
        </w:rPr>
      </w:pPr>
      <w:r w:rsidRPr="0086623E">
        <w:rPr>
          <w:rFonts w:ascii="Arial" w:hAnsi="Arial" w:cs="Arial"/>
          <w:b/>
          <w:i/>
          <w:sz w:val="20"/>
          <w:szCs w:val="20"/>
          <w:lang w:val="de-DE"/>
        </w:rPr>
        <w:t xml:space="preserve">Tagungsort am </w:t>
      </w:r>
      <w:r>
        <w:rPr>
          <w:rFonts w:ascii="Arial" w:hAnsi="Arial" w:cs="Arial"/>
          <w:b/>
          <w:i/>
          <w:sz w:val="20"/>
          <w:szCs w:val="20"/>
          <w:lang w:val="de-DE"/>
        </w:rPr>
        <w:t>2</w:t>
      </w:r>
      <w:r w:rsidRPr="0086623E">
        <w:rPr>
          <w:rFonts w:ascii="Arial" w:hAnsi="Arial" w:cs="Arial"/>
          <w:b/>
          <w:i/>
          <w:sz w:val="20"/>
          <w:szCs w:val="20"/>
          <w:lang w:val="de-DE"/>
        </w:rPr>
        <w:t>.</w:t>
      </w:r>
      <w:r>
        <w:rPr>
          <w:rFonts w:ascii="Arial" w:hAnsi="Arial" w:cs="Arial"/>
          <w:b/>
          <w:i/>
          <w:sz w:val="20"/>
          <w:szCs w:val="20"/>
          <w:lang w:val="de-DE"/>
        </w:rPr>
        <w:t xml:space="preserve"> und 3.</w:t>
      </w:r>
      <w:r w:rsidRPr="0086623E">
        <w:rPr>
          <w:rFonts w:ascii="Arial" w:hAnsi="Arial" w:cs="Arial"/>
          <w:b/>
          <w:i/>
          <w:sz w:val="20"/>
          <w:szCs w:val="20"/>
          <w:lang w:val="de-DE"/>
        </w:rPr>
        <w:t xml:space="preserve"> Tag: </w:t>
      </w:r>
      <w:r>
        <w:rPr>
          <w:rFonts w:ascii="Arial" w:hAnsi="Arial" w:cs="Arial"/>
          <w:b/>
          <w:i/>
          <w:sz w:val="20"/>
          <w:szCs w:val="20"/>
          <w:lang w:val="de-DE"/>
        </w:rPr>
        <w:t>Fakultet organizacije i informatike, Pavlinska 2</w:t>
      </w:r>
    </w:p>
    <w:p w:rsidR="008C6277" w:rsidRPr="0086623E" w:rsidRDefault="008C6277" w:rsidP="008C62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/>
          <w:bCs/>
          <w:sz w:val="20"/>
          <w:szCs w:val="20"/>
          <w:lang w:val="de-DE"/>
        </w:rPr>
        <w:t>10.10</w:t>
      </w: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. </w:t>
      </w:r>
    </w:p>
    <w:p w:rsidR="008C6277" w:rsidRPr="00C45C59" w:rsidRDefault="008C6277" w:rsidP="008C6277">
      <w:pPr>
        <w:spacing w:after="0" w:line="240" w:lineRule="auto"/>
        <w:ind w:left="2175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>9.00 – 10.30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Plenarvorträge</w:t>
      </w:r>
      <w:r>
        <w:rPr>
          <w:rFonts w:ascii="Arial" w:hAnsi="Arial" w:cs="Arial"/>
          <w:bCs/>
          <w:sz w:val="20"/>
          <w:szCs w:val="20"/>
          <w:lang w:val="de-DE"/>
        </w:rPr>
        <w:br/>
      </w:r>
    </w:p>
    <w:p w:rsidR="008C6277" w:rsidRPr="00C45C59" w:rsidRDefault="008C6277" w:rsidP="008C6277">
      <w:pPr>
        <w:rPr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                                       9.00 – 9.45 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>
        <w:rPr>
          <w:lang w:val="de-DE"/>
        </w:rPr>
        <w:t>Mag. Dr. Doris Reininger, Insitut für Germanistik, Wien</w:t>
      </w:r>
    </w:p>
    <w:p w:rsidR="008C6277" w:rsidRPr="00C45C59" w:rsidRDefault="008C6277" w:rsidP="008C627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9.45 – 10.30</w:t>
      </w:r>
      <w:r>
        <w:rPr>
          <w:rFonts w:ascii="Arial" w:hAnsi="Arial" w:cs="Arial"/>
          <w:sz w:val="20"/>
          <w:szCs w:val="20"/>
          <w:lang w:val="de-DE"/>
        </w:rPr>
        <w:tab/>
      </w:r>
      <w:r w:rsidRPr="00C45C59">
        <w:rPr>
          <w:rFonts w:ascii="Arial" w:hAnsi="Arial" w:cs="Arial"/>
          <w:sz w:val="20"/>
          <w:szCs w:val="20"/>
          <w:lang w:val="de-DE"/>
        </w:rPr>
        <w:t xml:space="preserve"> </w:t>
      </w: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Dr. </w:t>
      </w:r>
      <w:r w:rsidRPr="00C45C59">
        <w:rPr>
          <w:rFonts w:ascii="Arial" w:hAnsi="Arial" w:cs="Arial"/>
          <w:color w:val="000000"/>
          <w:sz w:val="20"/>
          <w:szCs w:val="20"/>
          <w:lang w:val="de-DE"/>
        </w:rPr>
        <w:t xml:space="preserve">Lucia Miškulin Saletović, </w:t>
      </w:r>
      <w:r>
        <w:rPr>
          <w:rFonts w:ascii="Arial" w:hAnsi="Arial" w:cs="Arial"/>
          <w:color w:val="000000"/>
          <w:sz w:val="20"/>
          <w:szCs w:val="20"/>
          <w:lang w:val="de-DE"/>
        </w:rPr>
        <w:t xml:space="preserve">Kroatische Studien, Universität </w:t>
      </w:r>
      <w:r w:rsidRPr="00C45C59">
        <w:rPr>
          <w:rFonts w:ascii="Arial" w:hAnsi="Arial" w:cs="Arial"/>
          <w:color w:val="000000"/>
          <w:sz w:val="20"/>
          <w:szCs w:val="20"/>
          <w:lang w:val="de-DE"/>
        </w:rPr>
        <w:t>Zagreb</w:t>
      </w:r>
      <w:r w:rsidRPr="00C45C59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br/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10.30 - 11.00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Pause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C45C59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/>
          <w:bCs/>
          <w:sz w:val="20"/>
          <w:szCs w:val="20"/>
          <w:lang w:val="de-DE"/>
        </w:rPr>
        <w:tab/>
      </w: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11.00 – 12.00    </w:t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Workshops</w:t>
      </w: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12.00 – 12.30    Pause </w:t>
      </w: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 xml:space="preserve">12.30 – 13.30    </w:t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Workshops</w:t>
      </w:r>
    </w:p>
    <w:p w:rsidR="008C6277" w:rsidRPr="00C45C59" w:rsidRDefault="008C6277" w:rsidP="008C627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>13.45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Mittagessen (in der Organisation von KDV)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>15.30-17.00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Stadtführung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                                      </w:t>
      </w:r>
      <w:r w:rsidRPr="00C45C59">
        <w:rPr>
          <w:rFonts w:ascii="Arial" w:hAnsi="Arial" w:cs="Arial"/>
          <w:bCs/>
          <w:sz w:val="20"/>
          <w:szCs w:val="20"/>
          <w:lang w:val="de-DE"/>
        </w:rPr>
        <w:t>17.30-18.15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Plenarvortrag</w:t>
      </w: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8C6277" w:rsidRDefault="008C6277" w:rsidP="008C6277">
      <w:pPr>
        <w:ind w:left="2832" w:firstLine="708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Dr. Gerald Hühner, z.Zt. DSD-Lektor in Kroatien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18.30-19.30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Sektionstreffen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 xml:space="preserve">und 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Treffen der </w:t>
      </w:r>
      <w:r w:rsidRPr="002974D7">
        <w:rPr>
          <w:b/>
        </w:rPr>
        <w:t>Zweigstellenleiter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</w:p>
    <w:p w:rsidR="008C6277" w:rsidRPr="00C45C59" w:rsidRDefault="008C6277" w:rsidP="008C6277">
      <w:pPr>
        <w:spacing w:after="0" w:line="240" w:lineRule="auto"/>
        <w:ind w:left="1416" w:firstLine="708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20.00-21.00 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Abendessen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8C6277" w:rsidRDefault="008C6277" w:rsidP="008C62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21.00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Kulturprogramm</w:t>
      </w: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(im Hotel Turist)</w:t>
      </w:r>
    </w:p>
    <w:p w:rsidR="008C6277" w:rsidRPr="0086623E" w:rsidRDefault="008C6277" w:rsidP="008C6277">
      <w:pPr>
        <w:tabs>
          <w:tab w:val="left" w:pos="720"/>
        </w:tabs>
        <w:rPr>
          <w:rFonts w:ascii="Arial" w:hAnsi="Arial" w:cs="Arial"/>
          <w:b/>
          <w:i/>
          <w:sz w:val="20"/>
          <w:szCs w:val="20"/>
          <w:lang w:val="de-DE"/>
        </w:rPr>
      </w:pPr>
      <w:r>
        <w:rPr>
          <w:b/>
          <w:i/>
          <w:sz w:val="20"/>
          <w:szCs w:val="20"/>
          <w:lang w:val="de-DE"/>
        </w:rPr>
        <w:t xml:space="preserve">                                                                              </w:t>
      </w:r>
      <w:r w:rsidRPr="0086623E">
        <w:rPr>
          <w:rFonts w:ascii="Arial" w:hAnsi="Arial" w:cs="Arial"/>
          <w:b/>
          <w:i/>
          <w:sz w:val="20"/>
          <w:szCs w:val="20"/>
          <w:lang w:val="de-DE"/>
        </w:rPr>
        <w:t>Feierliche Vergabe der DaF-Oscars</w:t>
      </w:r>
    </w:p>
    <w:p w:rsidR="008C6277" w:rsidRPr="00C45C59" w:rsidRDefault="008C6277" w:rsidP="008C6277">
      <w:pPr>
        <w:spacing w:after="0" w:line="240" w:lineRule="auto"/>
        <w:ind w:left="3540" w:hanging="1410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de-DE"/>
        </w:rPr>
      </w:pPr>
      <w:r w:rsidRPr="00C45C59">
        <w:rPr>
          <w:rFonts w:ascii="Arial" w:hAnsi="Arial" w:cs="Arial"/>
          <w:b/>
          <w:bCs/>
          <w:sz w:val="20"/>
          <w:szCs w:val="20"/>
          <w:lang w:val="de-DE"/>
        </w:rPr>
        <w:t xml:space="preserve">11.10. 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09.00 – 10.00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Jahresversammlung</w:t>
      </w: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</w:p>
    <w:p w:rsidR="008C6277" w:rsidRPr="00C45C59" w:rsidRDefault="008C6277" w:rsidP="008C6277">
      <w:pPr>
        <w:spacing w:after="0" w:line="240" w:lineRule="auto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10.00 </w:t>
      </w:r>
      <w:r w:rsidRPr="00C45C59">
        <w:rPr>
          <w:rFonts w:ascii="Arial" w:hAnsi="Arial" w:cs="Arial"/>
          <w:bCs/>
          <w:sz w:val="20"/>
          <w:szCs w:val="20"/>
          <w:lang w:val="de-DE"/>
        </w:rPr>
        <w:sym w:font="Symbol" w:char="F02D"/>
      </w: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 10.30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Pause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 xml:space="preserve"> </w:t>
      </w: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 xml:space="preserve">10.30 – 11.30    </w:t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Workshop</w:t>
      </w:r>
      <w:r>
        <w:rPr>
          <w:rFonts w:ascii="Arial" w:hAnsi="Arial" w:cs="Arial"/>
          <w:b/>
          <w:bCs/>
          <w:sz w:val="20"/>
          <w:szCs w:val="20"/>
          <w:lang w:val="de-DE"/>
        </w:rPr>
        <w:t>s</w:t>
      </w:r>
      <w:r w:rsidRPr="00C45C59">
        <w:rPr>
          <w:rFonts w:ascii="Arial" w:hAnsi="Arial" w:cs="Arial"/>
          <w:bCs/>
          <w:sz w:val="20"/>
          <w:szCs w:val="20"/>
          <w:lang w:val="de-DE"/>
        </w:rPr>
        <w:br/>
      </w:r>
      <w:r w:rsidRPr="00C45C59">
        <w:rPr>
          <w:rFonts w:ascii="Arial" w:hAnsi="Arial" w:cs="Arial"/>
          <w:bCs/>
          <w:sz w:val="20"/>
          <w:szCs w:val="20"/>
          <w:lang w:val="de-DE"/>
        </w:rPr>
        <w:br/>
        <w:t xml:space="preserve">11.30 - 12.00  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Pause</w:t>
      </w:r>
    </w:p>
    <w:p w:rsidR="008C6277" w:rsidRPr="00C45C59" w:rsidRDefault="008C6277" w:rsidP="008C6277">
      <w:pPr>
        <w:spacing w:after="0" w:line="240" w:lineRule="auto"/>
        <w:ind w:left="2130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>12.00 – 13.00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Workshop</w:t>
      </w:r>
      <w:r>
        <w:rPr>
          <w:rFonts w:ascii="Arial" w:hAnsi="Arial" w:cs="Arial"/>
          <w:b/>
          <w:bCs/>
          <w:sz w:val="20"/>
          <w:szCs w:val="20"/>
          <w:lang w:val="de-DE"/>
        </w:rPr>
        <w:t>s</w:t>
      </w: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>13.00 – 13.45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2974D7">
        <w:rPr>
          <w:rFonts w:ascii="Arial" w:hAnsi="Arial" w:cs="Arial"/>
          <w:b/>
          <w:bCs/>
          <w:sz w:val="20"/>
          <w:szCs w:val="20"/>
          <w:lang w:val="de-DE"/>
        </w:rPr>
        <w:t>Diskussion, Evaluation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  <w:r w:rsidRPr="00C45C59">
        <w:rPr>
          <w:rFonts w:ascii="Arial" w:hAnsi="Arial" w:cs="Arial"/>
          <w:bCs/>
          <w:sz w:val="20"/>
          <w:szCs w:val="20"/>
          <w:lang w:val="de-DE"/>
        </w:rPr>
        <w:t>14.00</w:t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</w:r>
      <w:r w:rsidRPr="00C45C59">
        <w:rPr>
          <w:rFonts w:ascii="Arial" w:hAnsi="Arial" w:cs="Arial"/>
          <w:bCs/>
          <w:sz w:val="20"/>
          <w:szCs w:val="20"/>
          <w:lang w:val="de-DE"/>
        </w:rPr>
        <w:tab/>
        <w:t>Abreise der Teilnehmer</w:t>
      </w: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</w:p>
    <w:p w:rsidR="008C6277" w:rsidRPr="00C45C59" w:rsidRDefault="008C6277" w:rsidP="008C6277">
      <w:pPr>
        <w:spacing w:after="0" w:line="240" w:lineRule="auto"/>
        <w:ind w:left="2124"/>
        <w:rPr>
          <w:rFonts w:ascii="Arial" w:hAnsi="Arial" w:cs="Arial"/>
          <w:bCs/>
          <w:sz w:val="20"/>
          <w:szCs w:val="20"/>
          <w:lang w:val="de-DE"/>
        </w:rPr>
      </w:pPr>
    </w:p>
    <w:p w:rsidR="003F0405" w:rsidRPr="008C6277" w:rsidRDefault="003F0405">
      <w:pPr>
        <w:rPr>
          <w:lang w:val="de-DE"/>
        </w:rPr>
      </w:pPr>
    </w:p>
    <w:sectPr w:rsidR="003F0405" w:rsidRPr="008C6277" w:rsidSect="00075A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6277"/>
    <w:rsid w:val="00050FA6"/>
    <w:rsid w:val="003575B9"/>
    <w:rsid w:val="003D2772"/>
    <w:rsid w:val="003F0405"/>
    <w:rsid w:val="00594A8A"/>
    <w:rsid w:val="00673A75"/>
    <w:rsid w:val="0087127F"/>
    <w:rsid w:val="008C6277"/>
    <w:rsid w:val="009F6E2C"/>
    <w:rsid w:val="00B95A0A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277"/>
  </w:style>
  <w:style w:type="paragraph" w:styleId="Ttulo1">
    <w:name w:val="heading 1"/>
    <w:basedOn w:val="Normal"/>
    <w:next w:val="Normal"/>
    <w:link w:val="Ttulo1Char"/>
    <w:uiPriority w:val="9"/>
    <w:qFormat/>
    <w:rsid w:val="008C6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3D9D"/>
    <w:pPr>
      <w:ind w:left="720"/>
      <w:contextualSpacing/>
    </w:pPr>
    <w:rPr>
      <w:lang w:val="de-DE"/>
    </w:rPr>
  </w:style>
  <w:style w:type="character" w:customStyle="1" w:styleId="Ttulo1Char">
    <w:name w:val="Título 1 Char"/>
    <w:basedOn w:val="Fontepargpadro"/>
    <w:link w:val="Ttulo1"/>
    <w:uiPriority w:val="9"/>
    <w:rsid w:val="008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fase">
    <w:name w:val="Emphasis"/>
    <w:basedOn w:val="Fontepargpadro"/>
    <w:uiPriority w:val="20"/>
    <w:qFormat/>
    <w:rsid w:val="008C62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icajko</dc:creator>
  <cp:lastModifiedBy>GERALDO</cp:lastModifiedBy>
  <cp:revision>2</cp:revision>
  <dcterms:created xsi:type="dcterms:W3CDTF">2015-09-03T13:46:00Z</dcterms:created>
  <dcterms:modified xsi:type="dcterms:W3CDTF">2015-09-03T13:46:00Z</dcterms:modified>
</cp:coreProperties>
</file>